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F0" w:rsidRPr="009075F0" w:rsidRDefault="0098301C" w:rsidP="009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Rodzice!!!</w:t>
      </w:r>
    </w:p>
    <w:p w:rsidR="009075F0" w:rsidRPr="009075F0" w:rsidRDefault="00002872" w:rsidP="009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9/2021 Wójta Gminy Oświęcim z dnia 18 stycznia 2021</w:t>
      </w:r>
      <w:r w:rsid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5F0"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>r. (zał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1 do Zarządzenia Nr 9/2021</w:t>
      </w:r>
      <w:r w:rsidR="009075F0"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składanie wniosków  o przyjęcie do przedszkoli  prowadzonych przez Gminę Oświęcim, odbywa się </w:t>
      </w:r>
      <w:r w:rsidR="009075F0" w:rsidRPr="009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24 lutego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marca 2021 </w:t>
      </w:r>
      <w:r w:rsidR="009075F0" w:rsidRPr="009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9075F0" w:rsidRPr="00002872" w:rsidRDefault="009075F0" w:rsidP="009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kontynuujące edukac</w:t>
      </w:r>
      <w:r w:rsidR="00002872">
        <w:rPr>
          <w:rFonts w:ascii="Times New Roman" w:eastAsia="Times New Roman" w:hAnsi="Times New Roman" w:cs="Times New Roman"/>
          <w:sz w:val="24"/>
          <w:szCs w:val="24"/>
          <w:lang w:eastAsia="pl-PL"/>
        </w:rPr>
        <w:t>ję przedszkolną w naszym</w:t>
      </w:r>
      <w:r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</w:t>
      </w:r>
      <w:r w:rsidR="0000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szkolu, nie będą brały udziału  </w:t>
      </w:r>
      <w:r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rekrutacji. Rodzice/opiekunowie prawni składają jedynie deklarację o kontynu</w:t>
      </w:r>
      <w:r w:rsidR="00002872">
        <w:rPr>
          <w:rFonts w:ascii="Times New Roman" w:eastAsia="Times New Roman" w:hAnsi="Times New Roman" w:cs="Times New Roman"/>
          <w:sz w:val="24"/>
          <w:szCs w:val="24"/>
          <w:lang w:eastAsia="pl-PL"/>
        </w:rPr>
        <w:t>owaniu edukacji przedszkolnej w roku 2021/2022</w:t>
      </w:r>
      <w:r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Deklarację należy złożyć do </w:t>
      </w:r>
      <w:r w:rsidR="00002872" w:rsidRPr="0000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marca 2021 r. </w:t>
      </w:r>
      <w:r w:rsidR="0000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002872" w:rsidRPr="0000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 15.00</w:t>
      </w:r>
      <w:r w:rsidR="00002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018AF" w:rsidRDefault="009075F0" w:rsidP="009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 drugiego etapu postępowania rekrutacyjnego do przedszkoli oraz dokumenty niezbędne do potwierdzenia tych kryteriów, określone zostały w Uchwale Nr XVI/150/19 Rady Gmi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Oświęcim z dnia 18.12.2019 r</w:t>
      </w:r>
      <w:r w:rsidR="00002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proofErr w:type="spellStart"/>
      <w:r w:rsidR="000028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0287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9075F0" w:rsidRPr="009075F0" w:rsidRDefault="009075F0" w:rsidP="009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o przyjęcie dziecka do przedszkola, wraz z załącznikami potwierdzającymi spełnienie kryteriów należy składać w zaklejonej k</w:t>
      </w:r>
      <w:r w:rsidR="00002872">
        <w:rPr>
          <w:rFonts w:ascii="Times New Roman" w:eastAsia="Times New Roman" w:hAnsi="Times New Roman" w:cs="Times New Roman"/>
          <w:sz w:val="24"/>
          <w:szCs w:val="24"/>
          <w:lang w:eastAsia="pl-PL"/>
        </w:rPr>
        <w:t>opercie w sekretariacie Zespołu.</w:t>
      </w:r>
      <w:r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9075F0" w:rsidRPr="009075F0" w:rsidRDefault="009075F0" w:rsidP="00907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02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marca 2021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do godziny 15.00</w:t>
      </w:r>
      <w:r w:rsidRPr="00907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F6623" w:rsidRDefault="00DF6623"/>
    <w:sectPr w:rsidR="00DF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F0"/>
    <w:rsid w:val="000018AF"/>
    <w:rsid w:val="00002872"/>
    <w:rsid w:val="009075F0"/>
    <w:rsid w:val="0098301C"/>
    <w:rsid w:val="00D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7</cp:revision>
  <dcterms:created xsi:type="dcterms:W3CDTF">2020-02-20T07:46:00Z</dcterms:created>
  <dcterms:modified xsi:type="dcterms:W3CDTF">2021-02-18T05:43:00Z</dcterms:modified>
</cp:coreProperties>
</file>